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17E9" w:rsidRPr="00285642" w:rsidRDefault="007917E9" w:rsidP="007917E9">
      <w:pPr>
        <w:tabs>
          <w:tab w:val="left" w:pos="9072"/>
        </w:tabs>
        <w:spacing w:after="0" w:line="240" w:lineRule="auto"/>
        <w:rPr>
          <w:rFonts w:ascii="Times New Roman" w:eastAsia="Times New Roman" w:hAnsi="Times New Roman"/>
          <w:sz w:val="28"/>
          <w:szCs w:val="28"/>
          <w:lang w:eastAsia="pl-PL"/>
        </w:rPr>
      </w:pPr>
      <w:bookmarkStart w:id="0" w:name="_GoBack"/>
      <w:bookmarkEnd w:id="0"/>
      <w:r w:rsidRPr="00285642">
        <w:rPr>
          <w:rFonts w:ascii="Times New Roman" w:eastAsia="Times New Roman" w:hAnsi="Times New Roman"/>
          <w:sz w:val="28"/>
          <w:szCs w:val="28"/>
          <w:lang w:eastAsia="pl-PL"/>
        </w:rPr>
        <w:t xml:space="preserve">Liczbę naturalną nazywamy </w:t>
      </w:r>
      <w:r w:rsidRPr="00285642">
        <w:rPr>
          <w:rFonts w:ascii="Times New Roman" w:eastAsia="Times New Roman" w:hAnsi="Times New Roman"/>
          <w:sz w:val="28"/>
          <w:szCs w:val="28"/>
          <w:shd w:val="clear" w:color="auto" w:fill="FFFFFF"/>
          <w:lang w:eastAsia="pl-PL"/>
        </w:rPr>
        <w:t>doskonałą</w:t>
      </w:r>
      <w:r w:rsidRPr="00285642">
        <w:rPr>
          <w:rFonts w:ascii="Times New Roman" w:eastAsia="Times New Roman" w:hAnsi="Times New Roman"/>
          <w:sz w:val="28"/>
          <w:szCs w:val="28"/>
          <w:lang w:eastAsia="pl-PL"/>
        </w:rPr>
        <w:t>, gdy jest sumą wszystkich swoich dzielników właściwych.</w:t>
      </w:r>
    </w:p>
    <w:p w:rsidR="007917E9" w:rsidRPr="00285642" w:rsidRDefault="007917E9" w:rsidP="007917E9">
      <w:pPr>
        <w:tabs>
          <w:tab w:val="left" w:pos="9072"/>
        </w:tabs>
        <w:spacing w:after="0" w:line="240" w:lineRule="auto"/>
        <w:rPr>
          <w:rFonts w:ascii="Times New Roman" w:eastAsia="Times New Roman" w:hAnsi="Times New Roman"/>
          <w:sz w:val="28"/>
          <w:szCs w:val="28"/>
          <w:lang w:eastAsia="pl-PL"/>
        </w:rPr>
      </w:pPr>
      <w:r w:rsidRPr="00285642">
        <w:rPr>
          <w:rFonts w:ascii="Times New Roman" w:eastAsia="Times New Roman" w:hAnsi="Times New Roman"/>
          <w:sz w:val="28"/>
          <w:szCs w:val="28"/>
          <w:lang w:eastAsia="pl-PL"/>
        </w:rPr>
        <w:t>Przykładem takich liczb są 6, 28, 496, ponieważ dzielniki właściwe tych liczb (dzielnik właściwy liczby to każdy dzielnik mniejszy od tej liczby):</w:t>
      </w:r>
    </w:p>
    <w:p w:rsidR="007917E9" w:rsidRPr="00285642" w:rsidRDefault="007917E9" w:rsidP="007917E9">
      <w:pPr>
        <w:tabs>
          <w:tab w:val="left" w:pos="9072"/>
        </w:tabs>
        <w:spacing w:after="0" w:line="240" w:lineRule="auto"/>
        <w:rPr>
          <w:rFonts w:ascii="Times New Roman" w:eastAsia="Times New Roman" w:hAnsi="Times New Roman"/>
          <w:sz w:val="28"/>
          <w:szCs w:val="28"/>
          <w:lang w:eastAsia="pl-PL"/>
        </w:rPr>
      </w:pPr>
      <w:r w:rsidRPr="00285642">
        <w:rPr>
          <w:rFonts w:ascii="Times New Roman" w:eastAsia="Times New Roman" w:hAnsi="Times New Roman"/>
          <w:sz w:val="28"/>
          <w:szCs w:val="28"/>
          <w:lang w:eastAsia="pl-PL"/>
        </w:rPr>
        <w:t>D</w:t>
      </w:r>
      <w:r w:rsidRPr="00285642">
        <w:rPr>
          <w:rFonts w:ascii="Times New Roman" w:eastAsia="Times New Roman" w:hAnsi="Times New Roman"/>
          <w:sz w:val="28"/>
          <w:szCs w:val="28"/>
          <w:vertAlign w:val="subscript"/>
          <w:lang w:eastAsia="pl-PL"/>
        </w:rPr>
        <w:t>6</w:t>
      </w:r>
      <w:r w:rsidRPr="00285642">
        <w:rPr>
          <w:rFonts w:ascii="Times New Roman" w:eastAsia="Times New Roman" w:hAnsi="Times New Roman"/>
          <w:sz w:val="28"/>
          <w:szCs w:val="28"/>
          <w:lang w:eastAsia="pl-PL"/>
        </w:rPr>
        <w:t xml:space="preserve"> = { 1, 2, 3 } » 1 + 2 + 3 = 6</w:t>
      </w:r>
    </w:p>
    <w:p w:rsidR="007917E9" w:rsidRPr="00285642" w:rsidRDefault="007917E9" w:rsidP="007917E9">
      <w:pPr>
        <w:tabs>
          <w:tab w:val="left" w:pos="9072"/>
        </w:tabs>
        <w:spacing w:after="0" w:line="240" w:lineRule="auto"/>
        <w:rPr>
          <w:rFonts w:ascii="Times New Roman" w:eastAsia="Times New Roman" w:hAnsi="Times New Roman"/>
          <w:sz w:val="28"/>
          <w:szCs w:val="28"/>
          <w:lang w:eastAsia="pl-PL"/>
        </w:rPr>
      </w:pPr>
      <w:r w:rsidRPr="00285642">
        <w:rPr>
          <w:rFonts w:ascii="Times New Roman" w:eastAsia="Times New Roman" w:hAnsi="Times New Roman"/>
          <w:sz w:val="28"/>
          <w:szCs w:val="28"/>
          <w:lang w:eastAsia="pl-PL"/>
        </w:rPr>
        <w:t>D</w:t>
      </w:r>
      <w:r w:rsidRPr="00285642">
        <w:rPr>
          <w:rFonts w:ascii="Times New Roman" w:eastAsia="Times New Roman" w:hAnsi="Times New Roman"/>
          <w:sz w:val="28"/>
          <w:szCs w:val="28"/>
          <w:vertAlign w:val="subscript"/>
          <w:lang w:eastAsia="pl-PL"/>
        </w:rPr>
        <w:t>28</w:t>
      </w:r>
      <w:r w:rsidRPr="00285642">
        <w:rPr>
          <w:rFonts w:ascii="Times New Roman" w:eastAsia="Times New Roman" w:hAnsi="Times New Roman"/>
          <w:sz w:val="28"/>
          <w:szCs w:val="28"/>
          <w:lang w:eastAsia="pl-PL"/>
        </w:rPr>
        <w:t xml:space="preserve"> = { 1, 2, 4, 7, 14 } » 1 + 2 + 4 + 7 + 14 = 28</w:t>
      </w:r>
    </w:p>
    <w:p w:rsidR="007917E9" w:rsidRPr="00285642" w:rsidRDefault="007917E9" w:rsidP="007917E9">
      <w:pPr>
        <w:tabs>
          <w:tab w:val="left" w:pos="9072"/>
        </w:tabs>
        <w:spacing w:after="0" w:line="240" w:lineRule="auto"/>
        <w:rPr>
          <w:rFonts w:ascii="Times New Roman" w:eastAsia="Times New Roman" w:hAnsi="Times New Roman"/>
          <w:sz w:val="28"/>
          <w:szCs w:val="28"/>
          <w:lang w:eastAsia="pl-PL"/>
        </w:rPr>
      </w:pPr>
      <w:r w:rsidRPr="00285642">
        <w:rPr>
          <w:rFonts w:ascii="Times New Roman" w:eastAsia="Times New Roman" w:hAnsi="Times New Roman"/>
          <w:sz w:val="28"/>
          <w:szCs w:val="28"/>
          <w:lang w:eastAsia="pl-PL"/>
        </w:rPr>
        <w:t>D</w:t>
      </w:r>
      <w:r w:rsidRPr="00285642">
        <w:rPr>
          <w:rFonts w:ascii="Times New Roman" w:eastAsia="Times New Roman" w:hAnsi="Times New Roman"/>
          <w:sz w:val="28"/>
          <w:szCs w:val="28"/>
          <w:vertAlign w:val="subscript"/>
          <w:lang w:eastAsia="pl-PL"/>
        </w:rPr>
        <w:t>496</w:t>
      </w:r>
      <w:r w:rsidRPr="00285642">
        <w:rPr>
          <w:rFonts w:ascii="Times New Roman" w:eastAsia="Times New Roman" w:hAnsi="Times New Roman"/>
          <w:sz w:val="28"/>
          <w:szCs w:val="28"/>
          <w:lang w:eastAsia="pl-PL"/>
        </w:rPr>
        <w:t xml:space="preserve"> = { 1, 2, 4, 8, 16, 31, 62, 124, 248 } » 1 + 2 + 4 + 8 + 16 + 31 + 62 + 124 + 248 = 496</w:t>
      </w:r>
    </w:p>
    <w:p w:rsidR="007917E9" w:rsidRPr="00285642" w:rsidRDefault="007917E9" w:rsidP="007917E9">
      <w:pPr>
        <w:tabs>
          <w:tab w:val="left" w:pos="9072"/>
        </w:tabs>
        <w:spacing w:after="0" w:line="240" w:lineRule="auto"/>
        <w:rPr>
          <w:rFonts w:ascii="Times New Roman" w:eastAsia="Times New Roman" w:hAnsi="Times New Roman"/>
          <w:bCs/>
          <w:sz w:val="28"/>
          <w:szCs w:val="28"/>
          <w:bdr w:val="single" w:sz="18" w:space="0" w:color="auto"/>
          <w:lang w:eastAsia="pl-PL"/>
        </w:rPr>
      </w:pPr>
      <w:r w:rsidRPr="00285642">
        <w:rPr>
          <w:rFonts w:ascii="Times New Roman" w:eastAsia="Times New Roman" w:hAnsi="Times New Roman"/>
          <w:sz w:val="28"/>
          <w:szCs w:val="28"/>
          <w:lang w:eastAsia="pl-PL"/>
        </w:rPr>
        <w:t>Dotychczas znaleziono tylko 39 liczb doskonałych.</w:t>
      </w:r>
    </w:p>
    <w:p w:rsidR="007917E9" w:rsidRPr="00285642" w:rsidRDefault="007917E9" w:rsidP="007917E9">
      <w:pPr>
        <w:tabs>
          <w:tab w:val="left" w:pos="9072"/>
        </w:tabs>
        <w:spacing w:after="0" w:line="240" w:lineRule="auto"/>
        <w:rPr>
          <w:rFonts w:ascii="Times New Roman" w:eastAsia="Times New Roman" w:hAnsi="Times New Roman"/>
          <w:sz w:val="28"/>
          <w:szCs w:val="28"/>
          <w:lang w:eastAsia="pl-PL"/>
        </w:rPr>
      </w:pPr>
      <w:r w:rsidRPr="00285642">
        <w:rPr>
          <w:rFonts w:ascii="Times New Roman" w:eastAsia="Times New Roman" w:hAnsi="Times New Roman"/>
          <w:sz w:val="28"/>
          <w:szCs w:val="28"/>
          <w:lang w:eastAsia="pl-PL"/>
        </w:rPr>
        <w:t>Starożytni Grecy przypisywali liczbie 6 szczególne znaczenie. Wcześni komentatorzy Biblii upatrywali doskonałości liczb 6 i 28 specjalnego sensu. Bo czyż nie w 6 dni został stworzony świat i czy Księżyc nie obiega Ziemi w czasie 28 nocy?</w:t>
      </w:r>
    </w:p>
    <w:p w:rsidR="007917E9" w:rsidRPr="00285642" w:rsidRDefault="007917E9" w:rsidP="007917E9">
      <w:pPr>
        <w:tabs>
          <w:tab w:val="left" w:pos="9072"/>
        </w:tabs>
        <w:spacing w:after="0" w:line="240" w:lineRule="auto"/>
        <w:rPr>
          <w:rFonts w:ascii="Times New Roman" w:eastAsia="Times New Roman" w:hAnsi="Times New Roman"/>
          <w:sz w:val="28"/>
          <w:szCs w:val="28"/>
          <w:lang w:eastAsia="pl-PL"/>
        </w:rPr>
      </w:pPr>
      <w:r w:rsidRPr="00285642">
        <w:rPr>
          <w:rFonts w:ascii="Times New Roman" w:eastAsia="Times New Roman" w:hAnsi="Times New Roman"/>
          <w:sz w:val="28"/>
          <w:szCs w:val="28"/>
          <w:lang w:eastAsia="pl-PL"/>
        </w:rPr>
        <w:t xml:space="preserve">Żyjący na przełomie I </w:t>
      </w:r>
      <w:proofErr w:type="spellStart"/>
      <w:r w:rsidRPr="00285642">
        <w:rPr>
          <w:rFonts w:ascii="Times New Roman" w:eastAsia="Times New Roman" w:hAnsi="Times New Roman"/>
          <w:sz w:val="28"/>
          <w:szCs w:val="28"/>
          <w:lang w:eastAsia="pl-PL"/>
        </w:rPr>
        <w:t>i</w:t>
      </w:r>
      <w:proofErr w:type="spellEnd"/>
      <w:r w:rsidRPr="00285642">
        <w:rPr>
          <w:rFonts w:ascii="Times New Roman" w:eastAsia="Times New Roman" w:hAnsi="Times New Roman"/>
          <w:sz w:val="28"/>
          <w:szCs w:val="28"/>
          <w:lang w:eastAsia="pl-PL"/>
        </w:rPr>
        <w:t xml:space="preserve"> II wieku </w:t>
      </w:r>
      <w:proofErr w:type="spellStart"/>
      <w:r w:rsidRPr="00285642">
        <w:rPr>
          <w:rFonts w:ascii="Times New Roman" w:eastAsia="Times New Roman" w:hAnsi="Times New Roman"/>
          <w:sz w:val="28"/>
          <w:szCs w:val="28"/>
          <w:lang w:eastAsia="pl-PL"/>
        </w:rPr>
        <w:t>Mikomachos</w:t>
      </w:r>
      <w:proofErr w:type="spellEnd"/>
      <w:r w:rsidRPr="00285642">
        <w:rPr>
          <w:rFonts w:ascii="Times New Roman" w:eastAsia="Times New Roman" w:hAnsi="Times New Roman"/>
          <w:sz w:val="28"/>
          <w:szCs w:val="28"/>
          <w:lang w:eastAsia="pl-PL"/>
        </w:rPr>
        <w:t>, autor "Arytmetyki", uważał, że obiekty doskonałe i piękne zawsze są rzadkie, toteż nie należy się spodziewać, ż liczb doskonałych będzie dużo. I rzeczywiście, Euklides zauważył, że liczby postaci 2p - 1(2p - 1) są doskonałe, o ile 2p- 1 jest liczbą pierwszą.</w:t>
      </w:r>
    </w:p>
    <w:p w:rsidR="007917E9" w:rsidRPr="00285642" w:rsidRDefault="007917E9" w:rsidP="007917E9">
      <w:pPr>
        <w:tabs>
          <w:tab w:val="left" w:pos="9072"/>
        </w:tabs>
        <w:spacing w:after="0" w:line="240" w:lineRule="auto"/>
        <w:rPr>
          <w:rFonts w:ascii="Times New Roman" w:eastAsia="Times New Roman" w:hAnsi="Times New Roman"/>
          <w:sz w:val="28"/>
          <w:szCs w:val="28"/>
          <w:lang w:eastAsia="pl-PL"/>
        </w:rPr>
      </w:pPr>
      <w:r w:rsidRPr="00285642">
        <w:rPr>
          <w:rFonts w:ascii="Times New Roman" w:eastAsia="Times New Roman" w:hAnsi="Times New Roman"/>
          <w:sz w:val="28"/>
          <w:szCs w:val="28"/>
          <w:lang w:eastAsia="pl-PL"/>
        </w:rPr>
        <w:t xml:space="preserve">Dzięki temu mógł podać dwie nowe liczby typu: 496 i 8128. Kolejną, piątą liczbę doskonałą znaleziono dopiero w XV wieku - była to liczba 33550336. Dwa tysiące lat po Euklidesie Leonhard Euler wykazał, że wszystkie parzyste liczby doskonałe mają postać zaproponowaną przez Euklidesa. Euler znalazł trzy kolejne liczby naturalne. Szczęśliwym dla liczb doskonałych był rok 1952, kiedy po raz pierwszy do poszukiwań użyto maszyny liczącej. Do tej pory znano ich tylko 12, w ciągu roku znaleziono kolejne 5. </w:t>
      </w:r>
    </w:p>
    <w:p w:rsidR="007917E9" w:rsidRPr="00285642" w:rsidRDefault="007917E9" w:rsidP="007917E9">
      <w:pPr>
        <w:tabs>
          <w:tab w:val="left" w:pos="6521"/>
        </w:tabs>
        <w:spacing w:after="0" w:line="240" w:lineRule="auto"/>
        <w:rPr>
          <w:rFonts w:ascii="Times New Roman" w:eastAsia="Times New Roman" w:hAnsi="Times New Roman"/>
          <w:bCs/>
          <w:iCs/>
          <w:sz w:val="28"/>
          <w:szCs w:val="28"/>
          <w:lang w:eastAsia="pl-PL"/>
        </w:rPr>
      </w:pPr>
      <w:r w:rsidRPr="00285642">
        <w:rPr>
          <w:rFonts w:ascii="Times New Roman" w:eastAsia="Times New Roman" w:hAnsi="Times New Roman"/>
          <w:bCs/>
          <w:iCs/>
          <w:sz w:val="28"/>
          <w:szCs w:val="28"/>
          <w:lang w:eastAsia="pl-PL"/>
        </w:rPr>
        <w:t>Co jest najmądrzejsze?</w:t>
      </w:r>
    </w:p>
    <w:p w:rsidR="007917E9" w:rsidRPr="00285642" w:rsidRDefault="007917E9" w:rsidP="007917E9">
      <w:pPr>
        <w:tabs>
          <w:tab w:val="left" w:pos="6521"/>
        </w:tabs>
        <w:spacing w:after="0" w:line="240" w:lineRule="auto"/>
        <w:rPr>
          <w:rFonts w:ascii="Times New Roman" w:eastAsia="Times New Roman" w:hAnsi="Times New Roman"/>
          <w:bCs/>
          <w:iCs/>
          <w:sz w:val="28"/>
          <w:szCs w:val="28"/>
          <w:lang w:eastAsia="pl-PL"/>
        </w:rPr>
      </w:pPr>
      <w:r w:rsidRPr="00285642">
        <w:rPr>
          <w:rFonts w:ascii="Times New Roman" w:eastAsia="Times New Roman" w:hAnsi="Times New Roman"/>
          <w:bCs/>
          <w:iCs/>
          <w:sz w:val="28"/>
          <w:szCs w:val="28"/>
          <w:lang w:eastAsia="pl-PL"/>
        </w:rPr>
        <w:t>Co jest najpiękniejsze?</w:t>
      </w:r>
    </w:p>
    <w:p w:rsidR="007917E9" w:rsidRPr="00285642" w:rsidRDefault="007917E9" w:rsidP="007917E9">
      <w:pPr>
        <w:tabs>
          <w:tab w:val="left" w:pos="6521"/>
        </w:tabs>
        <w:spacing w:after="0" w:line="240" w:lineRule="auto"/>
        <w:rPr>
          <w:rFonts w:ascii="Times New Roman" w:eastAsia="Times New Roman" w:hAnsi="Times New Roman"/>
          <w:bCs/>
          <w:iCs/>
          <w:sz w:val="28"/>
          <w:szCs w:val="28"/>
          <w:lang w:eastAsia="pl-PL"/>
        </w:rPr>
      </w:pPr>
      <w:r w:rsidRPr="00285642">
        <w:rPr>
          <w:rFonts w:ascii="Times New Roman" w:eastAsia="Times New Roman" w:hAnsi="Times New Roman"/>
          <w:bCs/>
          <w:iCs/>
          <w:sz w:val="28"/>
          <w:szCs w:val="28"/>
          <w:lang w:eastAsia="pl-PL"/>
        </w:rPr>
        <w:t>Czym jest cały świat?</w:t>
      </w:r>
    </w:p>
    <w:p w:rsidR="007917E9" w:rsidRPr="00285642" w:rsidRDefault="007917E9" w:rsidP="007917E9">
      <w:pPr>
        <w:spacing w:after="0" w:line="240" w:lineRule="auto"/>
      </w:pPr>
      <w:r w:rsidRPr="00285642">
        <w:rPr>
          <w:rFonts w:ascii="Times New Roman" w:eastAsia="Times New Roman" w:hAnsi="Times New Roman"/>
          <w:sz w:val="28"/>
          <w:szCs w:val="28"/>
          <w:lang w:eastAsia="pl-PL"/>
        </w:rPr>
        <w:t>To słynna sentencja wypowiedziana przez Pitagorasa. Tak pouczał katechizm tajemniczego, na wpół naukowego bractwa pitagorejczyków. Ten poetycki werset pokazuje jak wielkie znaczenie przypisywano liczbie już w starożytności</w:t>
      </w:r>
      <w:r w:rsidRPr="00285642">
        <w:rPr>
          <w:rFonts w:ascii="Times New Roman" w:eastAsia="Times New Roman" w:hAnsi="Times New Roman"/>
          <w:lang w:eastAsia="pl-PL"/>
        </w:rPr>
        <w:t>.</w:t>
      </w:r>
    </w:p>
    <w:p w:rsidR="00E05FC2" w:rsidRPr="00285642" w:rsidRDefault="00E05FC2" w:rsidP="00F06FC1">
      <w:pPr>
        <w:tabs>
          <w:tab w:val="left" w:pos="9072"/>
        </w:tabs>
      </w:pPr>
    </w:p>
    <w:sectPr w:rsidR="00E05FC2" w:rsidRPr="00285642" w:rsidSect="007917E9">
      <w:type w:val="continuous"/>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F4C" w:rsidRDefault="00732F4C" w:rsidP="007917E9">
      <w:pPr>
        <w:spacing w:after="0" w:line="240" w:lineRule="auto"/>
      </w:pPr>
      <w:r>
        <w:separator/>
      </w:r>
    </w:p>
  </w:endnote>
  <w:endnote w:type="continuationSeparator" w:id="0">
    <w:p w:rsidR="00732F4C" w:rsidRDefault="00732F4C" w:rsidP="0079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F4C" w:rsidRDefault="00732F4C" w:rsidP="007917E9">
      <w:pPr>
        <w:spacing w:after="0" w:line="240" w:lineRule="auto"/>
      </w:pPr>
      <w:r>
        <w:separator/>
      </w:r>
    </w:p>
  </w:footnote>
  <w:footnote w:type="continuationSeparator" w:id="0">
    <w:p w:rsidR="00732F4C" w:rsidRDefault="00732F4C" w:rsidP="0079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47A8E"/>
    <w:multiLevelType w:val="hybridMultilevel"/>
    <w:tmpl w:val="D8B2DD6C"/>
    <w:lvl w:ilvl="0" w:tplc="FBE2D92E">
      <w:start w:val="1"/>
      <w:numFmt w:val="decimal"/>
      <w:lvlText w:val="(%1)"/>
      <w:lvlJc w:val="left"/>
      <w:pPr>
        <w:ind w:left="6390" w:hanging="360"/>
      </w:pPr>
      <w:rPr>
        <w:rFonts w:hint="default"/>
      </w:rPr>
    </w:lvl>
    <w:lvl w:ilvl="1" w:tplc="04150019" w:tentative="1">
      <w:start w:val="1"/>
      <w:numFmt w:val="lowerLetter"/>
      <w:lvlText w:val="%2."/>
      <w:lvlJc w:val="left"/>
      <w:pPr>
        <w:ind w:left="7110" w:hanging="360"/>
      </w:pPr>
    </w:lvl>
    <w:lvl w:ilvl="2" w:tplc="0415001B" w:tentative="1">
      <w:start w:val="1"/>
      <w:numFmt w:val="lowerRoman"/>
      <w:lvlText w:val="%3."/>
      <w:lvlJc w:val="right"/>
      <w:pPr>
        <w:ind w:left="7830" w:hanging="180"/>
      </w:pPr>
    </w:lvl>
    <w:lvl w:ilvl="3" w:tplc="0415000F" w:tentative="1">
      <w:start w:val="1"/>
      <w:numFmt w:val="decimal"/>
      <w:lvlText w:val="%4."/>
      <w:lvlJc w:val="left"/>
      <w:pPr>
        <w:ind w:left="8550" w:hanging="360"/>
      </w:pPr>
    </w:lvl>
    <w:lvl w:ilvl="4" w:tplc="04150019" w:tentative="1">
      <w:start w:val="1"/>
      <w:numFmt w:val="lowerLetter"/>
      <w:lvlText w:val="%5."/>
      <w:lvlJc w:val="left"/>
      <w:pPr>
        <w:ind w:left="9270" w:hanging="360"/>
      </w:pPr>
    </w:lvl>
    <w:lvl w:ilvl="5" w:tplc="0415001B" w:tentative="1">
      <w:start w:val="1"/>
      <w:numFmt w:val="lowerRoman"/>
      <w:lvlText w:val="%6."/>
      <w:lvlJc w:val="right"/>
      <w:pPr>
        <w:ind w:left="9990" w:hanging="180"/>
      </w:pPr>
    </w:lvl>
    <w:lvl w:ilvl="6" w:tplc="0415000F" w:tentative="1">
      <w:start w:val="1"/>
      <w:numFmt w:val="decimal"/>
      <w:lvlText w:val="%7."/>
      <w:lvlJc w:val="left"/>
      <w:pPr>
        <w:ind w:left="10710" w:hanging="360"/>
      </w:pPr>
    </w:lvl>
    <w:lvl w:ilvl="7" w:tplc="04150019" w:tentative="1">
      <w:start w:val="1"/>
      <w:numFmt w:val="lowerLetter"/>
      <w:lvlText w:val="%8."/>
      <w:lvlJc w:val="left"/>
      <w:pPr>
        <w:ind w:left="11430" w:hanging="360"/>
      </w:pPr>
    </w:lvl>
    <w:lvl w:ilvl="8" w:tplc="0415001B" w:tentative="1">
      <w:start w:val="1"/>
      <w:numFmt w:val="lowerRoman"/>
      <w:lvlText w:val="%9."/>
      <w:lvlJc w:val="right"/>
      <w:pPr>
        <w:ind w:left="12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E9"/>
    <w:rsid w:val="00285642"/>
    <w:rsid w:val="00732F4C"/>
    <w:rsid w:val="00781204"/>
    <w:rsid w:val="007917E9"/>
    <w:rsid w:val="00CE659C"/>
    <w:rsid w:val="00E05FC2"/>
    <w:rsid w:val="00E518C8"/>
    <w:rsid w:val="00F06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15:chartTrackingRefBased/>
  <w15:docId w15:val="{478879CD-DDB1-45A7-8C73-A68C9E5A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7E9"/>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17E9"/>
    <w:pPr>
      <w:ind w:left="720"/>
      <w:contextualSpacing/>
    </w:pPr>
  </w:style>
  <w:style w:type="paragraph" w:styleId="Tekstprzypisudolnego">
    <w:name w:val="footnote text"/>
    <w:basedOn w:val="Normalny"/>
    <w:link w:val="TekstprzypisudolnegoZnak"/>
    <w:uiPriority w:val="99"/>
    <w:semiHidden/>
    <w:unhideWhenUsed/>
    <w:rsid w:val="007917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7E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7917E9"/>
    <w:rPr>
      <w:vertAlign w:val="superscript"/>
    </w:rPr>
  </w:style>
  <w:style w:type="paragraph" w:styleId="Nagwek">
    <w:name w:val="header"/>
    <w:basedOn w:val="Normalny"/>
    <w:link w:val="NagwekZnak"/>
    <w:uiPriority w:val="99"/>
    <w:semiHidden/>
    <w:unhideWhenUsed/>
    <w:rsid w:val="007917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17E9"/>
    <w:rPr>
      <w:rFonts w:ascii="Calibri" w:eastAsia="Calibri" w:hAnsi="Calibri" w:cs="Times New Roman"/>
    </w:rPr>
  </w:style>
  <w:style w:type="paragraph" w:styleId="Stopka">
    <w:name w:val="footer"/>
    <w:basedOn w:val="Normalny"/>
    <w:link w:val="StopkaZnak"/>
    <w:uiPriority w:val="99"/>
    <w:unhideWhenUsed/>
    <w:rsid w:val="00791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7E9"/>
    <w:rPr>
      <w:rFonts w:ascii="Calibri" w:eastAsia="Calibri" w:hAnsi="Calibri" w:cs="Times New Roman"/>
    </w:rPr>
  </w:style>
  <w:style w:type="paragraph" w:styleId="Tekstdymka">
    <w:name w:val="Balloon Text"/>
    <w:basedOn w:val="Normalny"/>
    <w:link w:val="TekstdymkaZnak"/>
    <w:uiPriority w:val="99"/>
    <w:semiHidden/>
    <w:unhideWhenUsed/>
    <w:rsid w:val="007917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17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B94C4-077C-4CA4-B345-DE0B8D71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Joanna Krajcarska</cp:lastModifiedBy>
  <cp:revision>2</cp:revision>
  <dcterms:created xsi:type="dcterms:W3CDTF">2021-12-02T10:52:00Z</dcterms:created>
  <dcterms:modified xsi:type="dcterms:W3CDTF">2021-12-02T10:52:00Z</dcterms:modified>
</cp:coreProperties>
</file>