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50A4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14:paraId="47177028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67A6E" w14:textId="77777777" w:rsidR="00AA09C3" w:rsidRPr="000C3E4A" w:rsidRDefault="00AA09C3" w:rsidP="00AA0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14:paraId="6A03CE3C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BD2CD" w14:textId="77777777" w:rsidR="00AA09C3" w:rsidRPr="000C3E4A" w:rsidRDefault="00AA09C3" w:rsidP="00AA09C3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3A2D7BD" w14:textId="77777777" w:rsidR="00AA09C3" w:rsidRPr="000C3E4A" w:rsidRDefault="00AA09C3" w:rsidP="00AA0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B629F" w14:textId="013EDE01"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Ośrodek/ Centrum Pomocy Społecznej w Dzielnicy </w:t>
      </w:r>
      <w:r w:rsidR="00221C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Bielany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21C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.st. Warszawy, 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z siedzibą przy ul.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Przybyszewskiego 80/82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Warszawie, 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hyperlink r:id="rId7" w:history="1">
        <w:r w:rsidR="00221C0E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sekretariat@opsbielany.waw.pl</w:t>
        </w:r>
      </w:hyperlink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telefon 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+48 22 56 89 100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6435C6F" w14:textId="603363A0"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Ośrodka / Centrum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ido@opsbielany.waw.pl</w:t>
      </w:r>
      <w:r>
        <w:rPr>
          <w:rFonts w:ascii="Arial" w:eastAsia="Times New Roman" w:hAnsi="Arial" w:cs="Arial"/>
          <w:sz w:val="20"/>
          <w:szCs w:val="20"/>
          <w:lang w:eastAsia="pl-PL"/>
        </w:rPr>
        <w:t>lub adresem korespondencyjnym wskazanym w pkt 1.</w:t>
      </w:r>
    </w:p>
    <w:p w14:paraId="613DCCAA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osobowe ucznia oraz jego rodziców (opiekunów prawych) są przetwarzane w celu rozpatrzenia wniosku o przyznanie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przy czym podstawę przetwarzania danych osobowych na gruncie RODO stanowią art. 6 ust. 1 lit. c oraz art. 9 ust. 2 lit. g tego rozporządzenia w związku z art. 90d ustawy z dnia 7 września 1991 r. o systemie oświaty (Dz.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14:paraId="1AE17465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14:paraId="563B09FA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14:paraId="31FA9A02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75F2FE90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Ośrodek / Centrum Pomocy Społecznej wskazany w pkt 1,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14:paraId="061CD13A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14:paraId="1A935BBD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14:paraId="223327F2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zgromadzone w związku z rozpatrzeniem wniosku będą przechowywane przez okres wypłaty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F9030EE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79B1CEE8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355BA02E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rozpatrywaniu wniosku o 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szkoln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14:paraId="171CCEF8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473CB3CB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o systemie oświaty określa kryteria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dlatego informacje podawane w niniejszym wniosku są niezbędne dla dokonania oceny, czy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może być przyznan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– bez nich nie jest możliwe rozpatrzenie wniosku.</w:t>
      </w:r>
    </w:p>
    <w:p w14:paraId="7ECA5952" w14:textId="77777777" w:rsidR="00AA09C3" w:rsidRPr="000C3E4A" w:rsidRDefault="00AA09C3" w:rsidP="00AA09C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1922E" w14:textId="77777777" w:rsidR="00AA09C3" w:rsidRDefault="00AA09C3" w:rsidP="00AA09C3"/>
    <w:p w14:paraId="09E1BE10" w14:textId="77777777" w:rsidR="00C37940" w:rsidRDefault="00C37940"/>
    <w:sectPr w:rsidR="00C37940" w:rsidSect="0006660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0660" w14:textId="77777777" w:rsidR="005F22A0" w:rsidRDefault="005F22A0">
      <w:pPr>
        <w:spacing w:after="0" w:line="240" w:lineRule="auto"/>
      </w:pPr>
      <w:r>
        <w:separator/>
      </w:r>
    </w:p>
  </w:endnote>
  <w:endnote w:type="continuationSeparator" w:id="0">
    <w:p w14:paraId="33BC29E9" w14:textId="77777777" w:rsidR="005F22A0" w:rsidRDefault="005F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C75F" w14:textId="77777777"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1658C" w14:textId="77777777" w:rsidR="0090798B" w:rsidRDefault="005F2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986A" w14:textId="0B4B188F"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A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A1FDCA" w14:textId="77777777" w:rsidR="0090798B" w:rsidRDefault="005F2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B1E9" w14:textId="77777777" w:rsidR="005F22A0" w:rsidRDefault="005F22A0">
      <w:pPr>
        <w:spacing w:after="0" w:line="240" w:lineRule="auto"/>
      </w:pPr>
      <w:r>
        <w:separator/>
      </w:r>
    </w:p>
  </w:footnote>
  <w:footnote w:type="continuationSeparator" w:id="0">
    <w:p w14:paraId="1D77049B" w14:textId="77777777" w:rsidR="005F22A0" w:rsidRDefault="005F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3"/>
    <w:rsid w:val="00082E18"/>
    <w:rsid w:val="0009453F"/>
    <w:rsid w:val="000A227C"/>
    <w:rsid w:val="00221C0E"/>
    <w:rsid w:val="005F22A0"/>
    <w:rsid w:val="00851A83"/>
    <w:rsid w:val="00AA09C3"/>
    <w:rsid w:val="00C37940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B0D"/>
  <w15:chartTrackingRefBased/>
  <w15:docId w15:val="{F7D5F1B0-D5B8-4E75-A528-C6508B7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0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09C3"/>
  </w:style>
  <w:style w:type="character" w:styleId="Hipercze">
    <w:name w:val="Hyperlink"/>
    <w:basedOn w:val="Domylnaczcionkaakapitu"/>
    <w:uiPriority w:val="99"/>
    <w:unhideWhenUsed/>
    <w:rsid w:val="00221C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Kadry</cp:lastModifiedBy>
  <cp:revision>2</cp:revision>
  <dcterms:created xsi:type="dcterms:W3CDTF">2020-09-03T15:09:00Z</dcterms:created>
  <dcterms:modified xsi:type="dcterms:W3CDTF">2020-09-03T15:09:00Z</dcterms:modified>
</cp:coreProperties>
</file>